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BE73" w14:textId="77777777" w:rsidR="006365EA" w:rsidRDefault="006365EA" w:rsidP="00A23651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470830EF" w14:textId="77777777" w:rsidR="006365EA" w:rsidRDefault="006365EA" w:rsidP="00A23651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22BDB0A4" w14:textId="786D5BF5" w:rsidR="006365EA" w:rsidRDefault="006365EA" w:rsidP="00A2365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365EA">
        <w:rPr>
          <w:rFonts w:ascii="Arial" w:hAnsi="Arial" w:cs="Arial"/>
          <w:b/>
          <w:sz w:val="40"/>
          <w:szCs w:val="40"/>
          <w:u w:val="single"/>
        </w:rPr>
        <w:t>INDICAÇÃO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236D1577" w14:textId="77777777" w:rsidR="006365EA" w:rsidRP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</w:p>
    <w:p w14:paraId="2ADD3B17" w14:textId="590ED80C" w:rsidR="006365EA" w:rsidRPr="006365EA" w:rsidRDefault="006365EA" w:rsidP="00A236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ab/>
      </w:r>
      <w:r w:rsidRPr="006365EA">
        <w:rPr>
          <w:rFonts w:ascii="Arial" w:hAnsi="Arial" w:cs="Arial"/>
          <w:sz w:val="24"/>
          <w:szCs w:val="24"/>
        </w:rPr>
        <w:tab/>
        <w:t xml:space="preserve">Indico ao Sr. Prefeito Municipal, na forma regimental, no sentido de interceder junto ao </w:t>
      </w:r>
      <w:r w:rsidRPr="006365EA">
        <w:rPr>
          <w:rFonts w:ascii="Arial" w:hAnsi="Arial" w:cs="Arial"/>
          <w:b/>
          <w:sz w:val="24"/>
          <w:szCs w:val="24"/>
          <w:u w:val="single"/>
        </w:rPr>
        <w:t>DEPARTAMENTO DE LIMPEZA PÚBLICA</w:t>
      </w:r>
      <w:r w:rsidRPr="006365EA">
        <w:rPr>
          <w:rFonts w:ascii="Arial" w:hAnsi="Arial" w:cs="Arial"/>
          <w:sz w:val="24"/>
          <w:szCs w:val="24"/>
        </w:rPr>
        <w:t xml:space="preserve"> para que seja feita </w:t>
      </w:r>
      <w:r w:rsidRPr="006365EA">
        <w:rPr>
          <w:rFonts w:ascii="Arial" w:hAnsi="Arial" w:cs="Arial"/>
          <w:b/>
          <w:sz w:val="24"/>
          <w:szCs w:val="24"/>
          <w:u w:val="single"/>
        </w:rPr>
        <w:t>REMOÇÃO DE GALHOS, ENTULHOS e MÓVEIS</w:t>
      </w:r>
      <w:r w:rsidRPr="006365EA">
        <w:rPr>
          <w:rFonts w:ascii="Arial" w:hAnsi="Arial" w:cs="Arial"/>
          <w:b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>abandonados da Rua Augusto da Silva</w:t>
      </w:r>
      <w:r>
        <w:rPr>
          <w:rFonts w:ascii="Arial" w:hAnsi="Arial" w:cs="Arial"/>
          <w:sz w:val="24"/>
          <w:szCs w:val="24"/>
        </w:rPr>
        <w:t xml:space="preserve"> com Rua Henrique </w:t>
      </w:r>
      <w:proofErr w:type="spellStart"/>
      <w:r>
        <w:rPr>
          <w:rFonts w:ascii="Arial" w:hAnsi="Arial" w:cs="Arial"/>
          <w:sz w:val="24"/>
          <w:szCs w:val="24"/>
        </w:rPr>
        <w:t>Chiarato</w:t>
      </w:r>
      <w:proofErr w:type="spellEnd"/>
      <w:r w:rsidRPr="006365EA">
        <w:rPr>
          <w:rFonts w:ascii="Arial" w:hAnsi="Arial" w:cs="Arial"/>
          <w:sz w:val="24"/>
          <w:szCs w:val="24"/>
        </w:rPr>
        <w:t xml:space="preserve"> e demais vias do bairro Jardim Nova Barra.</w:t>
      </w:r>
    </w:p>
    <w:p w14:paraId="0430B86D" w14:textId="77777777" w:rsidR="006365EA" w:rsidRDefault="006365EA" w:rsidP="00A23651">
      <w:pPr>
        <w:jc w:val="both"/>
        <w:rPr>
          <w:rFonts w:ascii="Arial" w:hAnsi="Arial" w:cs="Arial"/>
          <w:sz w:val="28"/>
          <w:szCs w:val="28"/>
        </w:rPr>
      </w:pPr>
    </w:p>
    <w:p w14:paraId="5C1FE39F" w14:textId="77777777" w:rsidR="006365EA" w:rsidRPr="006365EA" w:rsidRDefault="006365EA" w:rsidP="00A236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65EA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E6C232D" w14:textId="77777777" w:rsidR="006365EA" w:rsidRPr="006365EA" w:rsidRDefault="006365EA" w:rsidP="00A23651">
      <w:pPr>
        <w:rPr>
          <w:rFonts w:ascii="Arial" w:hAnsi="Arial" w:cs="Arial"/>
          <w:sz w:val="24"/>
          <w:szCs w:val="24"/>
        </w:rPr>
      </w:pPr>
    </w:p>
    <w:p w14:paraId="258E5C14" w14:textId="77777777" w:rsidR="006365EA" w:rsidRDefault="006365EA" w:rsidP="00A2365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>Trata-se de remoção dos galhos e móveis acumulados na referida via pública, sendo oportuno também a necessidade de uma varredura em todo o bairro Jardim Nova Barra.</w:t>
      </w:r>
    </w:p>
    <w:p w14:paraId="0B290A40" w14:textId="77777777" w:rsidR="006365EA" w:rsidRPr="006365EA" w:rsidRDefault="006365EA" w:rsidP="00A2365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16F1FDD" w14:textId="77777777" w:rsid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ab/>
      </w:r>
      <w:r w:rsidRPr="006365EA">
        <w:rPr>
          <w:rFonts w:ascii="Arial" w:hAnsi="Arial" w:cs="Arial"/>
          <w:sz w:val="24"/>
          <w:szCs w:val="24"/>
        </w:rPr>
        <w:tab/>
        <w:t>Além do problema da poluição visual, tais materiais acumulados acabam por entupir as galerias, servir de esconderijo de bichos peçonhentos, acumular água parada, etc., podendo acarretar prejuízos a saúde pública.</w:t>
      </w:r>
    </w:p>
    <w:p w14:paraId="49E36A32" w14:textId="77777777" w:rsidR="006365EA" w:rsidRP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</w:p>
    <w:p w14:paraId="7F264EC0" w14:textId="77777777" w:rsid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ab/>
        <w:t xml:space="preserve"> </w:t>
      </w:r>
      <w:r w:rsidRPr="006365EA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14:paraId="278BEC4B" w14:textId="77777777" w:rsid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</w:p>
    <w:p w14:paraId="73083389" w14:textId="0395E6E7" w:rsid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em 10 de junho de 2024.</w:t>
      </w:r>
    </w:p>
    <w:p w14:paraId="6DD06CA5" w14:textId="77777777" w:rsidR="00A23651" w:rsidRDefault="00A23651" w:rsidP="00A23651">
      <w:pPr>
        <w:jc w:val="both"/>
        <w:rPr>
          <w:rFonts w:ascii="Arial" w:hAnsi="Arial" w:cs="Arial"/>
          <w:sz w:val="24"/>
          <w:szCs w:val="24"/>
        </w:rPr>
      </w:pPr>
    </w:p>
    <w:p w14:paraId="3A48A348" w14:textId="77777777" w:rsidR="00A23651" w:rsidRDefault="00A23651" w:rsidP="00A23651">
      <w:pPr>
        <w:jc w:val="both"/>
        <w:rPr>
          <w:rFonts w:ascii="Arial" w:hAnsi="Arial" w:cs="Arial"/>
          <w:sz w:val="24"/>
          <w:szCs w:val="24"/>
        </w:rPr>
      </w:pPr>
    </w:p>
    <w:p w14:paraId="1484C8DF" w14:textId="77777777" w:rsidR="006365EA" w:rsidRDefault="006365EA" w:rsidP="00A23651">
      <w:pPr>
        <w:jc w:val="both"/>
        <w:rPr>
          <w:rFonts w:ascii="Arial" w:hAnsi="Arial" w:cs="Arial"/>
          <w:sz w:val="24"/>
          <w:szCs w:val="24"/>
        </w:rPr>
      </w:pPr>
    </w:p>
    <w:p w14:paraId="3166D230" w14:textId="5181923E" w:rsidR="006365EA" w:rsidRPr="00A23651" w:rsidRDefault="00A23651" w:rsidP="00A236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3651">
        <w:rPr>
          <w:rFonts w:ascii="Arial" w:hAnsi="Arial" w:cs="Arial"/>
          <w:b/>
          <w:bCs/>
          <w:sz w:val="24"/>
          <w:szCs w:val="24"/>
        </w:rPr>
        <w:t>GERVÁSIO ARISTIDES DA SILVA (</w:t>
      </w:r>
      <w:proofErr w:type="spellStart"/>
      <w:r w:rsidRPr="00A23651">
        <w:rPr>
          <w:rFonts w:ascii="Arial" w:hAnsi="Arial" w:cs="Arial"/>
          <w:b/>
          <w:bCs/>
          <w:sz w:val="24"/>
          <w:szCs w:val="24"/>
        </w:rPr>
        <w:t>Gervabom</w:t>
      </w:r>
      <w:proofErr w:type="spellEnd"/>
      <w:r w:rsidRPr="00A23651">
        <w:rPr>
          <w:rFonts w:ascii="Arial" w:hAnsi="Arial" w:cs="Arial"/>
          <w:b/>
          <w:bCs/>
          <w:sz w:val="24"/>
          <w:szCs w:val="24"/>
        </w:rPr>
        <w:t>)</w:t>
      </w:r>
    </w:p>
    <w:p w14:paraId="4FDE44A6" w14:textId="6A717768" w:rsidR="00A23651" w:rsidRPr="006365EA" w:rsidRDefault="00A23651" w:rsidP="00A236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1F832BBB" w14:textId="77777777" w:rsidR="00011936" w:rsidRPr="006365EA" w:rsidRDefault="00011936" w:rsidP="00A23651">
      <w:pPr>
        <w:jc w:val="center"/>
        <w:rPr>
          <w:rFonts w:ascii="Arial" w:hAnsi="Arial" w:cs="Arial"/>
          <w:sz w:val="24"/>
          <w:szCs w:val="24"/>
        </w:rPr>
      </w:pPr>
    </w:p>
    <w:sectPr w:rsidR="00011936" w:rsidRPr="006365EA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8F7B2" w14:textId="77777777" w:rsidR="004E7BF2" w:rsidRDefault="004E7BF2" w:rsidP="0032459E">
      <w:r>
        <w:separator/>
      </w:r>
    </w:p>
  </w:endnote>
  <w:endnote w:type="continuationSeparator" w:id="0">
    <w:p w14:paraId="21F008DB" w14:textId="77777777" w:rsidR="004E7BF2" w:rsidRDefault="004E7BF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A1E3D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C2B3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A85145C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E6AE44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5C3CC2F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17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41A5" w14:textId="77777777" w:rsidR="004E7BF2" w:rsidRDefault="004E7BF2" w:rsidP="0032459E">
      <w:r>
        <w:separator/>
      </w:r>
    </w:p>
  </w:footnote>
  <w:footnote w:type="continuationSeparator" w:id="0">
    <w:p w14:paraId="3C9A8C4A" w14:textId="77777777" w:rsidR="004E7BF2" w:rsidRDefault="004E7BF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27AA1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EB4C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7634F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52076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8FE0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2D2D67"/>
    <w:rsid w:val="0032459E"/>
    <w:rsid w:val="003F7C01"/>
    <w:rsid w:val="00420FBE"/>
    <w:rsid w:val="004E7BF2"/>
    <w:rsid w:val="00534763"/>
    <w:rsid w:val="006365EA"/>
    <w:rsid w:val="00655273"/>
    <w:rsid w:val="00722024"/>
    <w:rsid w:val="0079585A"/>
    <w:rsid w:val="007D468A"/>
    <w:rsid w:val="007E2E95"/>
    <w:rsid w:val="009C5EF0"/>
    <w:rsid w:val="00A036C0"/>
    <w:rsid w:val="00A072AB"/>
    <w:rsid w:val="00A23651"/>
    <w:rsid w:val="00A659BB"/>
    <w:rsid w:val="00AC7476"/>
    <w:rsid w:val="00AE4CB5"/>
    <w:rsid w:val="00AF390A"/>
    <w:rsid w:val="00B13A4D"/>
    <w:rsid w:val="00B14878"/>
    <w:rsid w:val="00B221C7"/>
    <w:rsid w:val="00DB14C6"/>
    <w:rsid w:val="00E03F42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A75E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2024-06-10T13:33:00Z</dcterms:created>
  <dcterms:modified xsi:type="dcterms:W3CDTF">2024-06-10T13:33:00Z</dcterms:modified>
</cp:coreProperties>
</file>