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3C7A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5C3A613E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1DF3DE54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2381D013" w14:textId="46B16170" w:rsidR="00882218" w:rsidRPr="00C46634" w:rsidRDefault="00C46634" w:rsidP="0088221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C46634">
        <w:rPr>
          <w:rFonts w:ascii="Arial" w:hAnsi="Arial" w:cs="Arial"/>
          <w:b/>
          <w:bCs/>
          <w:sz w:val="40"/>
          <w:szCs w:val="32"/>
        </w:rPr>
        <w:t>INDICAÇÃO</w:t>
      </w:r>
    </w:p>
    <w:p w14:paraId="401FF400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251DEC2C" w14:textId="28A3F50B" w:rsidR="00C46634" w:rsidRPr="00C46634" w:rsidRDefault="00C46634" w:rsidP="00C466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46634">
        <w:rPr>
          <w:rFonts w:ascii="Arial" w:hAnsi="Arial" w:cs="Arial"/>
          <w:sz w:val="24"/>
        </w:rPr>
        <w:t>Indico ao senhor prefeito</w:t>
      </w:r>
      <w:r w:rsidR="00B87312">
        <w:rPr>
          <w:rFonts w:ascii="Arial" w:hAnsi="Arial" w:cs="Arial"/>
          <w:sz w:val="24"/>
        </w:rPr>
        <w:t>, na forma regimental,</w:t>
      </w:r>
      <w:bookmarkStart w:id="0" w:name="_GoBack"/>
      <w:bookmarkEnd w:id="0"/>
      <w:r w:rsidRPr="00C46634">
        <w:rPr>
          <w:rFonts w:ascii="Arial" w:hAnsi="Arial" w:cs="Arial"/>
          <w:sz w:val="24"/>
        </w:rPr>
        <w:t xml:space="preserve"> que estude junto às Secretarias Municipais de Cultura e Turismo, a elaboração de um projeto para instalação de placas indicativas e explicativas nos pontos históricos de Barra Bonita.</w:t>
      </w:r>
    </w:p>
    <w:p w14:paraId="07FA13C1" w14:textId="77777777" w:rsidR="00C46634" w:rsidRP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1FD47655" w14:textId="77777777" w:rsidR="00C46634" w:rsidRPr="00C46634" w:rsidRDefault="00C46634" w:rsidP="00C46634">
      <w:pPr>
        <w:jc w:val="center"/>
        <w:rPr>
          <w:rFonts w:ascii="Arial" w:hAnsi="Arial" w:cs="Arial"/>
          <w:b/>
          <w:bCs/>
          <w:sz w:val="24"/>
        </w:rPr>
      </w:pPr>
      <w:r w:rsidRPr="00C46634">
        <w:rPr>
          <w:rFonts w:ascii="Arial" w:hAnsi="Arial" w:cs="Arial"/>
          <w:b/>
          <w:bCs/>
          <w:sz w:val="24"/>
        </w:rPr>
        <w:t xml:space="preserve">Justificativa </w:t>
      </w:r>
    </w:p>
    <w:p w14:paraId="34CC5C98" w14:textId="77777777" w:rsidR="00C46634" w:rsidRP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1F08F229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 w:rsidRPr="00C46634">
        <w:rPr>
          <w:rFonts w:ascii="Arial" w:hAnsi="Arial" w:cs="Arial"/>
          <w:sz w:val="24"/>
        </w:rPr>
        <w:t>É fato notório que o município tem vários prédios, monumentos e locais que fazem parte do patrimônio histórico cultural material da nossa terra.</w:t>
      </w:r>
    </w:p>
    <w:p w14:paraId="6AA81A9E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353ED88D" w14:textId="77777777" w:rsidR="00C46634" w:rsidRP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 w:rsidRPr="00C46634">
        <w:rPr>
          <w:rFonts w:ascii="Arial" w:hAnsi="Arial" w:cs="Arial"/>
          <w:sz w:val="24"/>
        </w:rPr>
        <w:t>Considerando a importância desse patrimônio histórico cultural, essas placas seriam colocadas com uma legenda contendo breve resumo explicativo da história do monumento ou ponto turístico, com fotos e inscrição em braile.</w:t>
      </w:r>
    </w:p>
    <w:p w14:paraId="421889F5" w14:textId="77777777" w:rsidR="00C46634" w:rsidRDefault="00C46634" w:rsidP="00C46634">
      <w:pPr>
        <w:jc w:val="both"/>
        <w:rPr>
          <w:rFonts w:ascii="Arial" w:hAnsi="Arial" w:cs="Arial"/>
          <w:sz w:val="24"/>
        </w:rPr>
      </w:pPr>
    </w:p>
    <w:p w14:paraId="470661E7" w14:textId="5EA6DA7B" w:rsidR="00C46634" w:rsidRP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 w:rsidRPr="00C46634">
        <w:rPr>
          <w:rFonts w:ascii="Arial" w:hAnsi="Arial" w:cs="Arial"/>
          <w:sz w:val="24"/>
        </w:rPr>
        <w:t>Com essa iniciativa, o poder público valoriza a história dos equipamentos públicos que contam a biografia de nosso povo, identificam um momento histórico e a cultura de Barra Bonita.</w:t>
      </w:r>
    </w:p>
    <w:p w14:paraId="1224E391" w14:textId="77777777" w:rsidR="00C46634" w:rsidRDefault="00C46634" w:rsidP="00C46634">
      <w:pPr>
        <w:jc w:val="both"/>
        <w:rPr>
          <w:rFonts w:ascii="Arial" w:hAnsi="Arial" w:cs="Arial"/>
          <w:sz w:val="24"/>
        </w:rPr>
      </w:pPr>
    </w:p>
    <w:p w14:paraId="52E6B72C" w14:textId="42715DB6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 w:rsidRPr="00C46634">
        <w:rPr>
          <w:rFonts w:ascii="Arial" w:hAnsi="Arial" w:cs="Arial"/>
          <w:sz w:val="24"/>
        </w:rPr>
        <w:t>Assim, pela valorização de nosso patrimônio, pelo aperfeiçoamento das informações turísticas e valorização da cultura, pedimos o atendimento desta indicação.</w:t>
      </w:r>
    </w:p>
    <w:p w14:paraId="68C98E1B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7E147F25" w14:textId="0D8E15A1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15 de abril de 2024.</w:t>
      </w:r>
    </w:p>
    <w:p w14:paraId="2421F756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7C4A7FAA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6B47E56B" w14:textId="77777777" w:rsid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0653D041" w14:textId="2555E53C" w:rsidR="00C46634" w:rsidRPr="00C46634" w:rsidRDefault="00C46634" w:rsidP="00C46634">
      <w:pPr>
        <w:jc w:val="center"/>
        <w:rPr>
          <w:rFonts w:ascii="Arial" w:hAnsi="Arial" w:cs="Arial"/>
          <w:b/>
          <w:bCs/>
          <w:sz w:val="24"/>
        </w:rPr>
      </w:pPr>
      <w:r w:rsidRPr="00C46634">
        <w:rPr>
          <w:rFonts w:ascii="Arial" w:hAnsi="Arial" w:cs="Arial"/>
          <w:b/>
          <w:bCs/>
          <w:sz w:val="24"/>
        </w:rPr>
        <w:t>JAIR JOSÉ DOS SANTOS (Prof. Jair)</w:t>
      </w:r>
    </w:p>
    <w:p w14:paraId="505C2466" w14:textId="703466BA" w:rsidR="00C46634" w:rsidRDefault="00C46634" w:rsidP="00C466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14:paraId="4618328F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p w14:paraId="295860A2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sectPr w:rsidR="0088221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F4872" w14:textId="77777777" w:rsidR="000110AB" w:rsidRDefault="000110AB">
      <w:r>
        <w:separator/>
      </w:r>
    </w:p>
  </w:endnote>
  <w:endnote w:type="continuationSeparator" w:id="0">
    <w:p w14:paraId="3D727729" w14:textId="77777777" w:rsidR="000110AB" w:rsidRDefault="0001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E820" w14:textId="77777777" w:rsidR="00C46634" w:rsidRDefault="00C466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C937" w14:textId="77777777" w:rsidR="00C46634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C65122D" w14:textId="77777777" w:rsidR="00C46634" w:rsidRPr="00ED106A" w:rsidRDefault="00C46634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C774852" w14:textId="77777777" w:rsidR="00C46634" w:rsidRPr="00FA67E8" w:rsidRDefault="00882218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>Rua João Gerin nº 212 – Vila Operária – SP – CEP: 17340-</w:t>
    </w:r>
    <w:r>
      <w:rPr>
        <w:rFonts w:ascii="Arial" w:hAnsi="Arial" w:cs="Arial"/>
        <w:iCs/>
        <w:sz w:val="16"/>
        <w:szCs w:val="18"/>
      </w:rPr>
      <w:t>19</w:t>
    </w:r>
    <w:r w:rsidRPr="00FA67E8">
      <w:rPr>
        <w:rFonts w:ascii="Arial" w:hAnsi="Arial" w:cs="Arial"/>
        <w:iCs/>
        <w:sz w:val="16"/>
        <w:szCs w:val="18"/>
      </w:rPr>
      <w:t xml:space="preserve">0 -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71E7B49" w14:textId="77777777" w:rsidR="00C46634" w:rsidRPr="00FA67E8" w:rsidRDefault="00882218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E-mail: camara@camarabarrabonita.sp.gov.br -  www.camarabarrabonita.sp.gov.br</w:t>
    </w:r>
    <w:r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3305" w14:textId="77777777" w:rsidR="00C46634" w:rsidRDefault="00C466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2FDF" w14:textId="77777777" w:rsidR="000110AB" w:rsidRDefault="000110AB">
      <w:r>
        <w:separator/>
      </w:r>
    </w:p>
  </w:footnote>
  <w:footnote w:type="continuationSeparator" w:id="0">
    <w:p w14:paraId="2D972755" w14:textId="77777777" w:rsidR="000110AB" w:rsidRDefault="0001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1649" w14:textId="77777777" w:rsidR="00C46634" w:rsidRDefault="00C466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FE95" w14:textId="77777777" w:rsidR="00C46634" w:rsidRPr="00AF390A" w:rsidRDefault="000110AB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84C4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4681560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BD9E" w14:textId="77777777" w:rsidR="00C46634" w:rsidRDefault="00C466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8"/>
    <w:rsid w:val="000110AB"/>
    <w:rsid w:val="00780CB3"/>
    <w:rsid w:val="00882218"/>
    <w:rsid w:val="00B87312"/>
    <w:rsid w:val="00C4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A72D97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2024-04-15T12:15:00Z</dcterms:created>
  <dcterms:modified xsi:type="dcterms:W3CDTF">2024-04-15T13:20:00Z</dcterms:modified>
</cp:coreProperties>
</file>