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B73" w:rsidRPr="008B3A9E" w:rsidRDefault="00790B73" w:rsidP="00A25E6F">
      <w:pPr>
        <w:jc w:val="center"/>
        <w:rPr>
          <w:rFonts w:cs="Arial"/>
          <w:b/>
          <w:sz w:val="36"/>
          <w:szCs w:val="36"/>
          <w:u w:val="single"/>
        </w:rPr>
      </w:pPr>
    </w:p>
    <w:p w:rsidR="00790B73" w:rsidRPr="008B3A9E" w:rsidRDefault="00790B73" w:rsidP="00A25E6F">
      <w:pPr>
        <w:jc w:val="center"/>
        <w:rPr>
          <w:rFonts w:cs="Arial"/>
          <w:b/>
          <w:sz w:val="36"/>
          <w:szCs w:val="36"/>
          <w:u w:val="single"/>
        </w:rPr>
      </w:pPr>
    </w:p>
    <w:p w:rsidR="008B3A9E" w:rsidRDefault="008B3A9E" w:rsidP="00A25E6F">
      <w:pPr>
        <w:jc w:val="center"/>
        <w:rPr>
          <w:rFonts w:cs="Arial"/>
          <w:b/>
          <w:sz w:val="50"/>
          <w:szCs w:val="50"/>
          <w:u w:val="single"/>
        </w:rPr>
      </w:pPr>
    </w:p>
    <w:p w:rsidR="00A25E6F" w:rsidRPr="008B3A9E" w:rsidRDefault="000E4823" w:rsidP="00A25E6F">
      <w:pPr>
        <w:jc w:val="center"/>
        <w:rPr>
          <w:rFonts w:cs="Arial"/>
          <w:b/>
          <w:sz w:val="50"/>
          <w:szCs w:val="50"/>
          <w:u w:val="single"/>
        </w:rPr>
      </w:pPr>
      <w:r w:rsidRPr="008B3A9E">
        <w:rPr>
          <w:rFonts w:cs="Arial"/>
          <w:b/>
          <w:sz w:val="50"/>
          <w:szCs w:val="50"/>
          <w:u w:val="single"/>
        </w:rPr>
        <w:t>REQUERIMENTO</w:t>
      </w:r>
    </w:p>
    <w:p w:rsidR="008B3A9E" w:rsidRDefault="008B3A9E" w:rsidP="008B3A9E">
      <w:pPr>
        <w:pStyle w:val="Recuodecorpodetexto2"/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</w:p>
    <w:p w:rsidR="00A25E6F" w:rsidRPr="008B3A9E" w:rsidRDefault="008B3A9E" w:rsidP="008B3A9E">
      <w:pPr>
        <w:pStyle w:val="Recuodecorpodetexto2"/>
        <w:spacing w:before="100" w:beforeAutospacing="1" w:after="100" w:afterAutospacing="1" w:line="360" w:lineRule="auto"/>
        <w:rPr>
          <w:rFonts w:ascii="Arial" w:hAnsi="Arial" w:cs="Arial"/>
          <w:b/>
          <w:smallCaps/>
          <w:sz w:val="28"/>
          <w:szCs w:val="28"/>
          <w:u w:val="single"/>
        </w:rPr>
      </w:pPr>
      <w:bookmarkStart w:id="0" w:name="_GoBack"/>
      <w:r>
        <w:rPr>
          <w:rFonts w:ascii="Arial" w:hAnsi="Arial" w:cs="Arial"/>
          <w:sz w:val="28"/>
          <w:szCs w:val="28"/>
        </w:rPr>
        <w:t>Apresento</w:t>
      </w:r>
      <w:r w:rsidR="00A25E6F" w:rsidRPr="008B3A9E">
        <w:rPr>
          <w:rFonts w:ascii="Arial" w:hAnsi="Arial" w:cs="Arial"/>
          <w:sz w:val="28"/>
          <w:szCs w:val="28"/>
        </w:rPr>
        <w:t xml:space="preserve"> à Mesa, ouvindo </w:t>
      </w:r>
      <w:r w:rsidR="000E4823" w:rsidRPr="008B3A9E">
        <w:rPr>
          <w:rFonts w:ascii="Arial" w:hAnsi="Arial" w:cs="Arial"/>
          <w:sz w:val="28"/>
          <w:szCs w:val="28"/>
        </w:rPr>
        <w:t xml:space="preserve">o Douto Plenário, </w:t>
      </w:r>
      <w:r w:rsidRPr="008B3A9E">
        <w:rPr>
          <w:rFonts w:ascii="Arial" w:hAnsi="Arial" w:cs="Arial"/>
          <w:b/>
          <w:sz w:val="28"/>
          <w:szCs w:val="28"/>
          <w:u w:val="single"/>
        </w:rPr>
        <w:t xml:space="preserve">Requerimento </w:t>
      </w:r>
      <w:r w:rsidR="00A25E6F" w:rsidRPr="008B3A9E">
        <w:rPr>
          <w:rFonts w:ascii="Arial" w:hAnsi="Arial" w:cs="Arial"/>
          <w:b/>
          <w:sz w:val="28"/>
          <w:szCs w:val="28"/>
          <w:u w:val="single"/>
        </w:rPr>
        <w:t xml:space="preserve">ao Excelentíssimo Senhor Prefeito Municipal </w:t>
      </w:r>
      <w:r w:rsidR="004A3E54" w:rsidRPr="008B3A9E">
        <w:rPr>
          <w:rFonts w:ascii="Arial" w:hAnsi="Arial" w:cs="Arial"/>
          <w:b/>
          <w:sz w:val="28"/>
          <w:szCs w:val="28"/>
          <w:u w:val="single"/>
        </w:rPr>
        <w:t>JOSÉ LUIS RICI</w:t>
      </w:r>
      <w:r w:rsidR="00A25E6F" w:rsidRPr="008B3A9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D6C91" w:rsidRPr="008B3A9E">
        <w:rPr>
          <w:rFonts w:ascii="Arial" w:hAnsi="Arial" w:cs="Arial"/>
          <w:b/>
          <w:smallCaps/>
          <w:sz w:val="28"/>
          <w:szCs w:val="28"/>
          <w:u w:val="single"/>
        </w:rPr>
        <w:t xml:space="preserve">para que as verbas economizadas com o cancelamento das festividades do aniversário da cidade sejam revertidas para a aquisição de respiradores e ventiladores mecânicos </w:t>
      </w:r>
      <w:r w:rsidR="00696E07" w:rsidRPr="008B3A9E">
        <w:rPr>
          <w:rFonts w:ascii="Arial" w:hAnsi="Arial" w:cs="Arial"/>
          <w:b/>
          <w:smallCaps/>
          <w:sz w:val="28"/>
          <w:szCs w:val="28"/>
          <w:u w:val="single"/>
        </w:rPr>
        <w:t xml:space="preserve">para o Hospital e Maternidade São José pelo agravamento da pandemia de </w:t>
      </w:r>
      <w:proofErr w:type="spellStart"/>
      <w:r w:rsidR="00696E07" w:rsidRPr="008B3A9E">
        <w:rPr>
          <w:rFonts w:ascii="Arial" w:hAnsi="Arial" w:cs="Arial"/>
          <w:b/>
          <w:smallCaps/>
          <w:sz w:val="28"/>
          <w:szCs w:val="28"/>
          <w:u w:val="single"/>
        </w:rPr>
        <w:t>Coronavirus</w:t>
      </w:r>
      <w:proofErr w:type="spellEnd"/>
      <w:r w:rsidR="00696E07" w:rsidRPr="008B3A9E">
        <w:rPr>
          <w:rFonts w:ascii="Arial" w:hAnsi="Arial" w:cs="Arial"/>
          <w:b/>
          <w:smallCaps/>
          <w:sz w:val="28"/>
          <w:szCs w:val="28"/>
          <w:u w:val="single"/>
        </w:rPr>
        <w:t>.</w:t>
      </w:r>
    </w:p>
    <w:bookmarkEnd w:id="0"/>
    <w:p w:rsidR="00A25E6F" w:rsidRPr="008B3A9E" w:rsidRDefault="00A25E6F" w:rsidP="00A25E6F">
      <w:pPr>
        <w:pStyle w:val="Recuodecorpodetexto2"/>
        <w:spacing w:before="100" w:beforeAutospacing="1" w:after="100" w:afterAutospacing="1"/>
        <w:ind w:firstLine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8B3A9E">
        <w:rPr>
          <w:rFonts w:ascii="Arial" w:hAnsi="Arial" w:cs="Arial"/>
          <w:b/>
          <w:bCs/>
          <w:sz w:val="36"/>
          <w:szCs w:val="36"/>
          <w:u w:val="single"/>
        </w:rPr>
        <w:t>JUSTIFICATIVA</w:t>
      </w:r>
    </w:p>
    <w:p w:rsidR="00491DF8" w:rsidRPr="008B3A9E" w:rsidRDefault="00FF49DD" w:rsidP="00175DC0">
      <w:pPr>
        <w:spacing w:line="276" w:lineRule="auto"/>
        <w:jc w:val="both"/>
        <w:rPr>
          <w:rFonts w:cs="Arial"/>
        </w:rPr>
      </w:pPr>
      <w:r w:rsidRPr="008B3A9E">
        <w:rPr>
          <w:rFonts w:cs="Arial"/>
        </w:rPr>
        <w:tab/>
      </w:r>
      <w:r w:rsidR="00696E07" w:rsidRPr="008B3A9E">
        <w:rPr>
          <w:rFonts w:cs="Arial"/>
        </w:rPr>
        <w:tab/>
        <w:t xml:space="preserve">Com as mais recentes informações a respeito da pandemia instalada de </w:t>
      </w:r>
      <w:proofErr w:type="spellStart"/>
      <w:r w:rsidR="00696E07" w:rsidRPr="008B3A9E">
        <w:rPr>
          <w:rFonts w:cs="Arial"/>
        </w:rPr>
        <w:t>Coronavirus</w:t>
      </w:r>
      <w:proofErr w:type="spellEnd"/>
      <w:r w:rsidR="00696E07" w:rsidRPr="008B3A9E">
        <w:rPr>
          <w:rFonts w:cs="Arial"/>
        </w:rPr>
        <w:t>, nossa cidade precisa urgentemente se precaver e se preparar ainda mais para o atendimento dos pacientes infectados com esse terrível vírus.</w:t>
      </w:r>
    </w:p>
    <w:p w:rsidR="00696E07" w:rsidRPr="008B3A9E" w:rsidRDefault="00696E07" w:rsidP="00175DC0">
      <w:pPr>
        <w:spacing w:line="276" w:lineRule="auto"/>
        <w:jc w:val="both"/>
        <w:rPr>
          <w:rFonts w:cs="Arial"/>
        </w:rPr>
      </w:pPr>
    </w:p>
    <w:p w:rsidR="00696E07" w:rsidRPr="008B3A9E" w:rsidRDefault="00696E07" w:rsidP="00696E07">
      <w:pPr>
        <w:spacing w:line="276" w:lineRule="auto"/>
        <w:jc w:val="both"/>
        <w:rPr>
          <w:rFonts w:cs="Arial"/>
        </w:rPr>
      </w:pPr>
      <w:r w:rsidRPr="008B3A9E">
        <w:rPr>
          <w:rFonts w:cs="Arial"/>
        </w:rPr>
        <w:tab/>
      </w:r>
      <w:r w:rsidRPr="008B3A9E">
        <w:rPr>
          <w:rFonts w:cs="Arial"/>
        </w:rPr>
        <w:tab/>
        <w:t xml:space="preserve">A doença provocada pelo novo </w:t>
      </w:r>
      <w:proofErr w:type="spellStart"/>
      <w:r w:rsidRPr="008B3A9E">
        <w:rPr>
          <w:rFonts w:cs="Arial"/>
        </w:rPr>
        <w:t>Coronavírus</w:t>
      </w:r>
      <w:proofErr w:type="spellEnd"/>
      <w:r w:rsidRPr="008B3A9E">
        <w:rPr>
          <w:rFonts w:cs="Arial"/>
        </w:rPr>
        <w:t xml:space="preserve"> é oficialmente conhecida como COVID-19, sigla em inglês para “</w:t>
      </w:r>
      <w:proofErr w:type="spellStart"/>
      <w:r w:rsidRPr="008B3A9E">
        <w:rPr>
          <w:rFonts w:cs="Arial"/>
          <w:i/>
        </w:rPr>
        <w:t>coronavirus</w:t>
      </w:r>
      <w:proofErr w:type="spellEnd"/>
      <w:r w:rsidRPr="008B3A9E">
        <w:rPr>
          <w:rFonts w:cs="Arial"/>
          <w:i/>
        </w:rPr>
        <w:t xml:space="preserve"> </w:t>
      </w:r>
      <w:proofErr w:type="spellStart"/>
      <w:r w:rsidRPr="008B3A9E">
        <w:rPr>
          <w:rFonts w:cs="Arial"/>
          <w:i/>
        </w:rPr>
        <w:t>disease</w:t>
      </w:r>
      <w:proofErr w:type="spellEnd"/>
      <w:r w:rsidRPr="008B3A9E">
        <w:rPr>
          <w:rFonts w:cs="Arial"/>
        </w:rPr>
        <w:t xml:space="preserve"> 2019” (doença por </w:t>
      </w:r>
      <w:proofErr w:type="spellStart"/>
      <w:r w:rsidRPr="008B3A9E">
        <w:rPr>
          <w:rFonts w:cs="Arial"/>
        </w:rPr>
        <w:t>coronavírus</w:t>
      </w:r>
      <w:proofErr w:type="spellEnd"/>
      <w:r w:rsidRPr="008B3A9E">
        <w:rPr>
          <w:rFonts w:cs="Arial"/>
        </w:rPr>
        <w:t xml:space="preserve"> 2019, na tradução). Vírus que causa doença respiratória pelo agente </w:t>
      </w:r>
      <w:proofErr w:type="spellStart"/>
      <w:r w:rsidRPr="008B3A9E">
        <w:rPr>
          <w:rFonts w:cs="Arial"/>
        </w:rPr>
        <w:t>coronavírus</w:t>
      </w:r>
      <w:proofErr w:type="spellEnd"/>
      <w:r w:rsidRPr="008B3A9E">
        <w:rPr>
          <w:rFonts w:cs="Arial"/>
        </w:rPr>
        <w:t>, com casos inicialmente registrados na China e depois em outros países.</w:t>
      </w:r>
    </w:p>
    <w:p w:rsidR="00696E07" w:rsidRPr="008B3A9E" w:rsidRDefault="00696E07" w:rsidP="00696E07">
      <w:pPr>
        <w:spacing w:line="276" w:lineRule="auto"/>
        <w:jc w:val="both"/>
        <w:rPr>
          <w:rFonts w:cs="Arial"/>
        </w:rPr>
      </w:pPr>
    </w:p>
    <w:p w:rsidR="00696E07" w:rsidRPr="008B3A9E" w:rsidRDefault="00696E07" w:rsidP="00696E07">
      <w:pPr>
        <w:spacing w:line="276" w:lineRule="auto"/>
        <w:jc w:val="both"/>
        <w:rPr>
          <w:rFonts w:cs="Arial"/>
        </w:rPr>
      </w:pPr>
      <w:r w:rsidRPr="008B3A9E">
        <w:rPr>
          <w:rFonts w:cs="Arial"/>
        </w:rPr>
        <w:tab/>
      </w:r>
      <w:r w:rsidRPr="008B3A9E">
        <w:rPr>
          <w:rFonts w:cs="Arial"/>
        </w:rPr>
        <w:tab/>
        <w:t xml:space="preserve">Quadro pode variar de leve a moderado, semelhante a uma gripe. Alguns casos podem ser mais graves, por exemplo, em pessoas que já possuem outras doenças. Nessas </w:t>
      </w:r>
      <w:proofErr w:type="gramStart"/>
      <w:r w:rsidRPr="008B3A9E">
        <w:rPr>
          <w:rFonts w:cs="Arial"/>
        </w:rPr>
        <w:t>situações</w:t>
      </w:r>
      <w:proofErr w:type="gramEnd"/>
      <w:r w:rsidRPr="008B3A9E">
        <w:rPr>
          <w:rFonts w:cs="Arial"/>
        </w:rPr>
        <w:t>, pode ocorrer síndrome respiratória aguda grave e complicações. Em casos extremos, pode levar a óbito.</w:t>
      </w:r>
    </w:p>
    <w:p w:rsidR="00104F0B" w:rsidRPr="008B3A9E" w:rsidRDefault="00104F0B" w:rsidP="00175DC0">
      <w:pPr>
        <w:spacing w:line="276" w:lineRule="auto"/>
        <w:jc w:val="both"/>
        <w:rPr>
          <w:rFonts w:cs="Arial"/>
        </w:rPr>
      </w:pPr>
    </w:p>
    <w:p w:rsidR="00DE3642" w:rsidRPr="008B3A9E" w:rsidRDefault="00BE5C96" w:rsidP="00C73006">
      <w:pPr>
        <w:spacing w:line="276" w:lineRule="auto"/>
        <w:jc w:val="both"/>
        <w:rPr>
          <w:rFonts w:cs="Arial"/>
        </w:rPr>
      </w:pPr>
      <w:r w:rsidRPr="008B3A9E">
        <w:rPr>
          <w:rFonts w:cs="Arial"/>
        </w:rPr>
        <w:tab/>
      </w:r>
      <w:r w:rsidRPr="008B3A9E">
        <w:rPr>
          <w:rFonts w:cs="Arial"/>
        </w:rPr>
        <w:tab/>
      </w:r>
      <w:r w:rsidR="00C73006" w:rsidRPr="008B3A9E">
        <w:rPr>
          <w:rFonts w:cs="Arial"/>
        </w:rPr>
        <w:t>Há de se consignar ainda que o Hospital e Maternidade São José conta somente com 04 ventiladores mecânicos para adultos e 01 para crianças, e que diante do novo quadro da doença, esse número de equipamentos não serão suficientes pa</w:t>
      </w:r>
      <w:r w:rsidR="004E0F2B" w:rsidRPr="008B3A9E">
        <w:rPr>
          <w:rFonts w:cs="Arial"/>
        </w:rPr>
        <w:t>ra a demanda, o que pode trazer sérios problemas para os pacientes, inclusive levar a óbito.</w:t>
      </w:r>
    </w:p>
    <w:p w:rsidR="004E0F2B" w:rsidRDefault="004E0F2B" w:rsidP="00C73006">
      <w:pPr>
        <w:spacing w:line="276" w:lineRule="auto"/>
        <w:jc w:val="both"/>
        <w:rPr>
          <w:rFonts w:cs="Arial"/>
        </w:rPr>
      </w:pPr>
    </w:p>
    <w:p w:rsidR="008B3A9E" w:rsidRPr="008B3A9E" w:rsidRDefault="008B3A9E" w:rsidP="00C73006">
      <w:pPr>
        <w:spacing w:line="276" w:lineRule="auto"/>
        <w:jc w:val="both"/>
        <w:rPr>
          <w:rFonts w:cs="Arial"/>
        </w:rPr>
      </w:pPr>
    </w:p>
    <w:p w:rsidR="00A36B8F" w:rsidRPr="008B3A9E" w:rsidRDefault="004E0F2B" w:rsidP="00A36B8F">
      <w:pPr>
        <w:spacing w:line="276" w:lineRule="auto"/>
        <w:jc w:val="both"/>
        <w:rPr>
          <w:rFonts w:cs="Arial"/>
        </w:rPr>
      </w:pPr>
      <w:r w:rsidRPr="008B3A9E">
        <w:rPr>
          <w:rFonts w:cs="Arial"/>
        </w:rPr>
        <w:tab/>
      </w:r>
      <w:r w:rsidRPr="008B3A9E">
        <w:rPr>
          <w:rFonts w:cs="Arial"/>
        </w:rPr>
        <w:tab/>
      </w:r>
      <w:r w:rsidR="00A36B8F" w:rsidRPr="008B3A9E">
        <w:rPr>
          <w:rFonts w:cs="Arial"/>
        </w:rPr>
        <w:t>O direito à saúde é inquestionável, principalmente, por se tratar de um importante direito social garantido pela Carta Constitucional, indispensável à efetivação da Dignidade da Pessoa Humana, onde:</w:t>
      </w:r>
    </w:p>
    <w:p w:rsidR="00A36B8F" w:rsidRPr="008B3A9E" w:rsidRDefault="00A36B8F" w:rsidP="00A36B8F">
      <w:pPr>
        <w:spacing w:line="276" w:lineRule="auto"/>
        <w:jc w:val="both"/>
        <w:rPr>
          <w:rFonts w:cs="Arial"/>
        </w:rPr>
      </w:pPr>
    </w:p>
    <w:p w:rsidR="004E0F2B" w:rsidRPr="008B3A9E" w:rsidRDefault="00A36B8F" w:rsidP="00A36B8F">
      <w:pPr>
        <w:spacing w:line="276" w:lineRule="auto"/>
        <w:ind w:left="1701"/>
        <w:jc w:val="both"/>
        <w:rPr>
          <w:rFonts w:cs="Arial"/>
        </w:rPr>
      </w:pPr>
      <w:r w:rsidRPr="008B3A9E">
        <w:rPr>
          <w:rFonts w:cs="Arial"/>
        </w:rPr>
        <w:t xml:space="preserve">“(…) o direito à saúde é direito social que apresenta, simultaneamente, uma dupla dimensão defensiva e </w:t>
      </w:r>
      <w:proofErr w:type="spellStart"/>
      <w:r w:rsidRPr="008B3A9E">
        <w:rPr>
          <w:rFonts w:cs="Arial"/>
        </w:rPr>
        <w:t>prestacional</w:t>
      </w:r>
      <w:proofErr w:type="spellEnd"/>
      <w:r w:rsidRPr="008B3A9E">
        <w:rPr>
          <w:rFonts w:cs="Arial"/>
        </w:rPr>
        <w:t xml:space="preserve">. Enquanto direito de defesa, o direito à saúde determina o dever de respeito, num sentido eminentemente negativo, ou seja, não afetar a saúde de alguém, mas, sim, preservá-la. Na dimensão </w:t>
      </w:r>
      <w:proofErr w:type="spellStart"/>
      <w:r w:rsidRPr="008B3A9E">
        <w:rPr>
          <w:rFonts w:cs="Arial"/>
        </w:rPr>
        <w:t>prestacional</w:t>
      </w:r>
      <w:proofErr w:type="spellEnd"/>
      <w:r w:rsidRPr="008B3A9E">
        <w:rPr>
          <w:rFonts w:cs="Arial"/>
        </w:rPr>
        <w:t xml:space="preserve">, imputa o dever, </w:t>
      </w:r>
      <w:r w:rsidRPr="008B3A9E">
        <w:rPr>
          <w:rFonts w:cs="Arial"/>
          <w:b/>
          <w:u w:val="single"/>
        </w:rPr>
        <w:t>em especial ao Estado</w:t>
      </w:r>
      <w:r w:rsidRPr="008B3A9E">
        <w:rPr>
          <w:rFonts w:cs="Arial"/>
        </w:rPr>
        <w:t>, de executar medidas reais e concretas no sentido de fomento e efetivação da saúde da população circunstância que, neste último caso, torna o indivíduo, ou a própria coletividade, credores de um direito subjetivo a determinada prestação, normativa ou material.”</w:t>
      </w:r>
    </w:p>
    <w:p w:rsidR="00C73006" w:rsidRPr="008B3A9E" w:rsidRDefault="00C73006" w:rsidP="00C73006">
      <w:pPr>
        <w:spacing w:line="276" w:lineRule="auto"/>
        <w:jc w:val="both"/>
        <w:rPr>
          <w:rFonts w:cs="Arial"/>
        </w:rPr>
      </w:pPr>
    </w:p>
    <w:p w:rsidR="00A36B8F" w:rsidRPr="008B3A9E" w:rsidRDefault="00A36B8F" w:rsidP="00175DC0">
      <w:pPr>
        <w:spacing w:line="276" w:lineRule="auto"/>
        <w:jc w:val="both"/>
        <w:rPr>
          <w:rFonts w:cs="Arial"/>
        </w:rPr>
      </w:pPr>
      <w:r w:rsidRPr="008B3A9E">
        <w:rPr>
          <w:rFonts w:cs="Arial"/>
        </w:rPr>
        <w:tab/>
      </w:r>
      <w:r w:rsidRPr="008B3A9E">
        <w:rPr>
          <w:rFonts w:cs="Arial"/>
        </w:rPr>
        <w:tab/>
        <w:t>Tanto que em nossa Constituição Federal em seu Art.</w:t>
      </w:r>
      <w:r w:rsidR="00255D39" w:rsidRPr="008B3A9E">
        <w:rPr>
          <w:rFonts w:cs="Arial"/>
        </w:rPr>
        <w:t xml:space="preserve"> 196</w:t>
      </w:r>
      <w:r w:rsidR="00581BA9" w:rsidRPr="008B3A9E">
        <w:rPr>
          <w:rStyle w:val="Refdenotaderodap"/>
          <w:rFonts w:cs="Arial"/>
        </w:rPr>
        <w:footnoteReference w:id="1"/>
      </w:r>
      <w:r w:rsidR="00255D39" w:rsidRPr="008B3A9E">
        <w:rPr>
          <w:rFonts w:cs="Arial"/>
        </w:rPr>
        <w:t xml:space="preserve"> diz é que dever do Estado</w:t>
      </w:r>
      <w:r w:rsidRPr="008B3A9E">
        <w:rPr>
          <w:rFonts w:cs="Arial"/>
        </w:rPr>
        <w:t xml:space="preserve"> </w:t>
      </w:r>
      <w:r w:rsidR="00255D39" w:rsidRPr="008B3A9E">
        <w:rPr>
          <w:rFonts w:cs="Arial"/>
        </w:rPr>
        <w:t xml:space="preserve">(aqui Estado deve ser entendido em sentido lato, ou seja, contemplando, União, estados e municípios) a garantia de políticas sociais e econômicas </w:t>
      </w:r>
      <w:r w:rsidR="00581BA9" w:rsidRPr="008B3A9E">
        <w:rPr>
          <w:rFonts w:cs="Arial"/>
        </w:rPr>
        <w:t>que visem a redução dos riscos de doenças, bem como a proteção e a recuperação dos munícipes.</w:t>
      </w:r>
    </w:p>
    <w:p w:rsidR="00255D39" w:rsidRPr="008B3A9E" w:rsidRDefault="00255D39" w:rsidP="00175DC0">
      <w:pPr>
        <w:spacing w:line="276" w:lineRule="auto"/>
        <w:jc w:val="both"/>
        <w:rPr>
          <w:rFonts w:cs="Arial"/>
        </w:rPr>
      </w:pPr>
    </w:p>
    <w:p w:rsidR="00175DC0" w:rsidRPr="008B3A9E" w:rsidRDefault="00581BA9" w:rsidP="00175DC0">
      <w:pPr>
        <w:spacing w:line="276" w:lineRule="auto"/>
        <w:jc w:val="both"/>
        <w:rPr>
          <w:rFonts w:cs="Arial"/>
        </w:rPr>
      </w:pPr>
      <w:r w:rsidRPr="008B3A9E">
        <w:rPr>
          <w:rFonts w:cs="Arial"/>
        </w:rPr>
        <w:tab/>
      </w:r>
      <w:r w:rsidRPr="008B3A9E">
        <w:rPr>
          <w:rFonts w:cs="Arial"/>
        </w:rPr>
        <w:tab/>
        <w:t>D</w:t>
      </w:r>
      <w:r w:rsidR="00281773" w:rsidRPr="008B3A9E">
        <w:rPr>
          <w:rFonts w:cs="Arial"/>
        </w:rPr>
        <w:t>iante do exposto</w:t>
      </w:r>
      <w:r w:rsidR="003871C3" w:rsidRPr="008B3A9E">
        <w:rPr>
          <w:rFonts w:cs="Arial"/>
        </w:rPr>
        <w:t xml:space="preserve">, </w:t>
      </w:r>
      <w:r w:rsidRPr="008B3A9E">
        <w:rPr>
          <w:rFonts w:cs="Arial"/>
        </w:rPr>
        <w:t xml:space="preserve">e pela </w:t>
      </w:r>
      <w:r w:rsidR="0030346F" w:rsidRPr="008B3A9E">
        <w:rPr>
          <w:rFonts w:cs="Arial"/>
        </w:rPr>
        <w:t xml:space="preserve">urgência e extrema gravidade da pandemia de </w:t>
      </w:r>
      <w:proofErr w:type="spellStart"/>
      <w:r w:rsidR="0030346F" w:rsidRPr="008B3A9E">
        <w:rPr>
          <w:rFonts w:cs="Arial"/>
        </w:rPr>
        <w:t>Coronav</w:t>
      </w:r>
      <w:r w:rsidR="008B3A9E">
        <w:rPr>
          <w:rFonts w:cs="Arial"/>
        </w:rPr>
        <w:t>í</w:t>
      </w:r>
      <w:r w:rsidR="0030346F" w:rsidRPr="008B3A9E">
        <w:rPr>
          <w:rFonts w:cs="Arial"/>
        </w:rPr>
        <w:t>rus</w:t>
      </w:r>
      <w:proofErr w:type="spellEnd"/>
      <w:r w:rsidR="0030346F" w:rsidRPr="008B3A9E">
        <w:rPr>
          <w:rFonts w:cs="Arial"/>
        </w:rPr>
        <w:t xml:space="preserve">, peço o atendimento do presente </w:t>
      </w:r>
      <w:r w:rsidR="008B3A9E">
        <w:rPr>
          <w:rFonts w:cs="Arial"/>
        </w:rPr>
        <w:t>Requerimento</w:t>
      </w:r>
      <w:r w:rsidR="0030346F" w:rsidRPr="008B3A9E">
        <w:rPr>
          <w:rFonts w:cs="Arial"/>
        </w:rPr>
        <w:t xml:space="preserve"> com URGÊNCIA.</w:t>
      </w:r>
    </w:p>
    <w:p w:rsidR="00175DC0" w:rsidRPr="008B3A9E" w:rsidRDefault="00175DC0" w:rsidP="00175DC0">
      <w:pPr>
        <w:jc w:val="both"/>
        <w:rPr>
          <w:rFonts w:cs="Arial"/>
        </w:rPr>
      </w:pPr>
    </w:p>
    <w:p w:rsidR="00175DC0" w:rsidRPr="008B3A9E" w:rsidRDefault="00175DC0" w:rsidP="008B3A9E">
      <w:pPr>
        <w:jc w:val="center"/>
        <w:rPr>
          <w:rFonts w:cs="Arial"/>
        </w:rPr>
      </w:pPr>
      <w:r w:rsidRPr="008B3A9E">
        <w:rPr>
          <w:rFonts w:cs="Arial"/>
        </w:rPr>
        <w:t xml:space="preserve">Sala das Sessões, </w:t>
      </w:r>
      <w:r w:rsidR="0030346F" w:rsidRPr="008B3A9E">
        <w:rPr>
          <w:rFonts w:cs="Arial"/>
        </w:rPr>
        <w:t>23 de março de 2020</w:t>
      </w:r>
      <w:r w:rsidRPr="008B3A9E">
        <w:rPr>
          <w:rFonts w:cs="Arial"/>
        </w:rPr>
        <w:t>.</w:t>
      </w:r>
    </w:p>
    <w:p w:rsidR="00175DC0" w:rsidRPr="008B3A9E" w:rsidRDefault="00175DC0" w:rsidP="008B3A9E">
      <w:pPr>
        <w:jc w:val="center"/>
        <w:rPr>
          <w:rFonts w:cs="Arial"/>
        </w:rPr>
      </w:pPr>
    </w:p>
    <w:p w:rsidR="00C36EB9" w:rsidRDefault="00C36EB9" w:rsidP="008B3A9E">
      <w:pPr>
        <w:jc w:val="center"/>
        <w:rPr>
          <w:rFonts w:cs="Arial"/>
        </w:rPr>
      </w:pPr>
    </w:p>
    <w:p w:rsidR="008B3A9E" w:rsidRPr="008B3A9E" w:rsidRDefault="008B3A9E" w:rsidP="008B3A9E">
      <w:pPr>
        <w:jc w:val="center"/>
        <w:rPr>
          <w:rFonts w:cs="Arial"/>
        </w:rPr>
      </w:pPr>
    </w:p>
    <w:p w:rsidR="00175DC0" w:rsidRPr="008B3A9E" w:rsidRDefault="00175DC0" w:rsidP="008B3A9E">
      <w:pPr>
        <w:jc w:val="center"/>
        <w:rPr>
          <w:rFonts w:cs="Arial"/>
          <w:b/>
        </w:rPr>
      </w:pPr>
    </w:p>
    <w:p w:rsidR="00175DC0" w:rsidRPr="008B3A9E" w:rsidRDefault="00DE3642" w:rsidP="008B3A9E">
      <w:pPr>
        <w:jc w:val="center"/>
        <w:rPr>
          <w:rFonts w:cs="Arial"/>
          <w:b/>
        </w:rPr>
      </w:pPr>
      <w:r w:rsidRPr="008B3A9E">
        <w:rPr>
          <w:rFonts w:cs="Arial"/>
          <w:b/>
        </w:rPr>
        <w:t>ANTONIO MARCOS GAVA JUNIOR</w:t>
      </w:r>
    </w:p>
    <w:p w:rsidR="00175DC0" w:rsidRPr="008B3A9E" w:rsidRDefault="00175DC0" w:rsidP="008B3A9E">
      <w:pPr>
        <w:jc w:val="center"/>
        <w:rPr>
          <w:rFonts w:cs="Arial"/>
          <w:b/>
        </w:rPr>
      </w:pPr>
      <w:r w:rsidRPr="008B3A9E">
        <w:rPr>
          <w:rFonts w:cs="Arial"/>
          <w:b/>
        </w:rPr>
        <w:t>Vereador</w:t>
      </w:r>
    </w:p>
    <w:sectPr w:rsidR="00175DC0" w:rsidRPr="008B3A9E" w:rsidSect="00491DF8">
      <w:pgSz w:w="11906" w:h="16838"/>
      <w:pgMar w:top="1417" w:right="1701" w:bottom="1417" w:left="1701" w:header="708" w:footer="708" w:gutter="0"/>
      <w:cols w:space="708"/>
      <w:docGrid w:linePitch="360"/>
      <w:headerReference w:type="default" r:id="R1002b21726324b0e"/>
      <w:headerReference w:type="even" r:id="R830afd1659a14581"/>
      <w:headerReference w:type="first" r:id="R0c72e0cb16fa43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DEE" w:rsidRDefault="00791DEE" w:rsidP="00581BA9">
      <w:r>
        <w:separator/>
      </w:r>
    </w:p>
  </w:endnote>
  <w:endnote w:type="continuationSeparator" w:id="0">
    <w:p w:rsidR="00791DEE" w:rsidRDefault="00791DEE" w:rsidP="0058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DEE" w:rsidRDefault="00791DEE" w:rsidP="00581BA9">
      <w:r>
        <w:separator/>
      </w:r>
    </w:p>
  </w:footnote>
  <w:footnote w:type="continuationSeparator" w:id="0">
    <w:p w:rsidR="00791DEE" w:rsidRDefault="00791DEE" w:rsidP="00581BA9">
      <w:r>
        <w:continuationSeparator/>
      </w:r>
    </w:p>
  </w:footnote>
  <w:footnote w:id="1">
    <w:p w:rsidR="00581BA9" w:rsidRDefault="00581BA9" w:rsidP="00581BA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581BA9">
        <w:t>Art. 196</w:t>
      </w:r>
      <w:r>
        <w:t xml:space="preserve"> (CF/1988)</w:t>
      </w:r>
      <w:r w:rsidRPr="00581BA9">
        <w:t xml:space="preserve"> A saúde é direito de todos e dever do Estado, garantindo mediante políticas sociais e econômicas que visem à redução do risco de doença e de outros agravos e ao acesso universal igualitário às ações e serviços para a sua promoção, proteção e recuperação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97b3586e464fda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6F"/>
    <w:rsid w:val="00010BB1"/>
    <w:rsid w:val="000E4823"/>
    <w:rsid w:val="000F753D"/>
    <w:rsid w:val="00104F0B"/>
    <w:rsid w:val="00175DC0"/>
    <w:rsid w:val="001978CC"/>
    <w:rsid w:val="002431C5"/>
    <w:rsid w:val="00255D39"/>
    <w:rsid w:val="0027147A"/>
    <w:rsid w:val="00281773"/>
    <w:rsid w:val="002B2B88"/>
    <w:rsid w:val="002E2699"/>
    <w:rsid w:val="002F524C"/>
    <w:rsid w:val="0030346F"/>
    <w:rsid w:val="003544AA"/>
    <w:rsid w:val="0036309C"/>
    <w:rsid w:val="003871C3"/>
    <w:rsid w:val="003910F2"/>
    <w:rsid w:val="003E71D7"/>
    <w:rsid w:val="004677EE"/>
    <w:rsid w:val="00491DF8"/>
    <w:rsid w:val="004A0AD3"/>
    <w:rsid w:val="004A3E54"/>
    <w:rsid w:val="004D4121"/>
    <w:rsid w:val="004E0F2B"/>
    <w:rsid w:val="004F7776"/>
    <w:rsid w:val="00561B67"/>
    <w:rsid w:val="00581BA9"/>
    <w:rsid w:val="00696E07"/>
    <w:rsid w:val="006979E9"/>
    <w:rsid w:val="00790B73"/>
    <w:rsid w:val="00791DEE"/>
    <w:rsid w:val="007A1C1C"/>
    <w:rsid w:val="007B4D98"/>
    <w:rsid w:val="00894D6E"/>
    <w:rsid w:val="008B3A9E"/>
    <w:rsid w:val="008D6C91"/>
    <w:rsid w:val="00947652"/>
    <w:rsid w:val="00967954"/>
    <w:rsid w:val="009C3E21"/>
    <w:rsid w:val="009E622F"/>
    <w:rsid w:val="00A24AC0"/>
    <w:rsid w:val="00A25E6F"/>
    <w:rsid w:val="00A326CE"/>
    <w:rsid w:val="00A36B8F"/>
    <w:rsid w:val="00AC563A"/>
    <w:rsid w:val="00BE5C96"/>
    <w:rsid w:val="00BE617E"/>
    <w:rsid w:val="00C36EB9"/>
    <w:rsid w:val="00C46746"/>
    <w:rsid w:val="00C60A4A"/>
    <w:rsid w:val="00C73006"/>
    <w:rsid w:val="00D15523"/>
    <w:rsid w:val="00DC41C7"/>
    <w:rsid w:val="00DE3642"/>
    <w:rsid w:val="00E80B8A"/>
    <w:rsid w:val="00E9348D"/>
    <w:rsid w:val="00EA5ECF"/>
    <w:rsid w:val="00EE3E03"/>
    <w:rsid w:val="00EE4B6E"/>
    <w:rsid w:val="00F41C02"/>
    <w:rsid w:val="00F957BB"/>
    <w:rsid w:val="00FB0568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1B219-CDDE-4F4E-A534-E0806806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E6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A25E6F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5E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4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AA"/>
    <w:rPr>
      <w:rFonts w:ascii="Segoe UI" w:eastAsia="Times New Roman" w:hAnsi="Segoe UI" w:cs="Segoe U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BA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BA9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81B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1002b21726324b0e" /><Relationship Type="http://schemas.openxmlformats.org/officeDocument/2006/relationships/header" Target="/word/header2.xml" Id="R830afd1659a14581" /><Relationship Type="http://schemas.openxmlformats.org/officeDocument/2006/relationships/header" Target="/word/header3.xml" Id="R0c72e0cb16fa4390" /><Relationship Type="http://schemas.openxmlformats.org/officeDocument/2006/relationships/image" Target="/word/media/b5ebfab7-9d3c-404d-a08c-c8d7ba128550.png" Id="R91cdec209ee140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5ebfab7-9d3c-404d-a08c-c8d7ba128550.png" Id="R4997b3586e464f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FBF2B-7F12-42FB-807A-5891A62D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Liliane</cp:lastModifiedBy>
  <cp:revision>4</cp:revision>
  <cp:lastPrinted>2020-02-10T12:45:00Z</cp:lastPrinted>
  <dcterms:created xsi:type="dcterms:W3CDTF">2020-03-23T12:05:00Z</dcterms:created>
  <dcterms:modified xsi:type="dcterms:W3CDTF">2020-03-23T17:03:00Z</dcterms:modified>
</cp:coreProperties>
</file>